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3B" w:rsidRPr="00261D63" w:rsidRDefault="007E5C88" w:rsidP="0072373B">
      <w:pPr>
        <w:ind w:right="-270"/>
        <w:jc w:val="center"/>
        <w:rPr>
          <w:color w:val="0000FF"/>
          <w:sz w:val="72"/>
          <w:szCs w:val="72"/>
        </w:rPr>
      </w:pPr>
      <w:r w:rsidRPr="00261D63">
        <w:rPr>
          <w:noProof/>
          <w:sz w:val="36"/>
          <w:szCs w:val="36"/>
          <w:lang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1B" w:rsidRPr="00261D63">
        <w:rPr>
          <w:color w:val="0000FF"/>
          <w:sz w:val="72"/>
          <w:szCs w:val="72"/>
        </w:rPr>
        <w:t xml:space="preserve">Oakham Town </w:t>
      </w:r>
      <w:r w:rsidR="0072373B" w:rsidRPr="00261D63">
        <w:rPr>
          <w:color w:val="0000FF"/>
          <w:sz w:val="72"/>
          <w:szCs w:val="72"/>
        </w:rPr>
        <w:t>C</w:t>
      </w:r>
      <w:r w:rsidR="00445E1B" w:rsidRPr="00261D63">
        <w:rPr>
          <w:color w:val="0000FF"/>
          <w:sz w:val="72"/>
          <w:szCs w:val="72"/>
        </w:rPr>
        <w:t>ouncil</w:t>
      </w:r>
    </w:p>
    <w:p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Vi</w:t>
      </w:r>
      <w:r w:rsidR="00A57BB0" w:rsidRPr="00261D63">
        <w:rPr>
          <w:sz w:val="20"/>
          <w:szCs w:val="20"/>
        </w:rPr>
        <w:t>ctoria Hall</w:t>
      </w:r>
      <w:r w:rsidRPr="00261D63">
        <w:rPr>
          <w:sz w:val="20"/>
          <w:szCs w:val="20"/>
        </w:rPr>
        <w:t xml:space="preserve">, </w:t>
      </w:r>
      <w:r w:rsidR="00A57BB0" w:rsidRPr="00261D63">
        <w:rPr>
          <w:sz w:val="20"/>
          <w:szCs w:val="20"/>
        </w:rPr>
        <w:t>39 High Street,</w:t>
      </w:r>
      <w:r w:rsidRPr="00261D63">
        <w:rPr>
          <w:sz w:val="20"/>
          <w:szCs w:val="20"/>
        </w:rPr>
        <w:t xml:space="preserve"> </w:t>
      </w:r>
      <w:r w:rsidR="00A57BB0" w:rsidRPr="00261D63">
        <w:rPr>
          <w:sz w:val="20"/>
          <w:szCs w:val="20"/>
        </w:rPr>
        <w:t>Oakham</w:t>
      </w:r>
      <w:r w:rsidRPr="00261D63">
        <w:rPr>
          <w:sz w:val="20"/>
          <w:szCs w:val="20"/>
        </w:rPr>
        <w:t xml:space="preserve">, </w:t>
      </w:r>
      <w:r w:rsidR="00A57BB0" w:rsidRPr="00261D63">
        <w:rPr>
          <w:sz w:val="20"/>
          <w:szCs w:val="20"/>
        </w:rPr>
        <w:t>Rutland</w:t>
      </w:r>
      <w:r w:rsidRPr="00261D63">
        <w:rPr>
          <w:sz w:val="20"/>
          <w:szCs w:val="20"/>
        </w:rPr>
        <w:t>,</w:t>
      </w:r>
      <w:r w:rsidR="00A57BB0" w:rsidRPr="00261D63">
        <w:rPr>
          <w:sz w:val="20"/>
          <w:szCs w:val="20"/>
        </w:rPr>
        <w:t xml:space="preserve"> LE15 6AH</w:t>
      </w:r>
    </w:p>
    <w:p w:rsidR="007E5C88" w:rsidRPr="00261D63" w:rsidRDefault="00A57BB0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Telephone</w:t>
      </w:r>
      <w:r w:rsidR="0072373B" w:rsidRPr="00261D63">
        <w:rPr>
          <w:sz w:val="20"/>
          <w:szCs w:val="20"/>
        </w:rPr>
        <w:t>:</w:t>
      </w:r>
      <w:r w:rsidRPr="00261D63">
        <w:rPr>
          <w:sz w:val="20"/>
          <w:szCs w:val="20"/>
        </w:rPr>
        <w:t xml:space="preserve"> 01572 723627</w:t>
      </w:r>
      <w:r w:rsidR="0072373B" w:rsidRPr="00261D63">
        <w:rPr>
          <w:sz w:val="20"/>
          <w:szCs w:val="20"/>
        </w:rPr>
        <w:t xml:space="preserve">        </w:t>
      </w:r>
    </w:p>
    <w:p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 xml:space="preserve">e-mail: </w:t>
      </w:r>
      <w:r w:rsidR="00CC52C9" w:rsidRPr="00261D63">
        <w:rPr>
          <w:sz w:val="20"/>
          <w:szCs w:val="20"/>
        </w:rPr>
        <w:t>enquiries@oakhamtowncouncil.gov.uk</w:t>
      </w:r>
    </w:p>
    <w:p w:rsidR="00A57BB0" w:rsidRPr="00261D63" w:rsidRDefault="00A57BB0" w:rsidP="00A57BB0">
      <w:pPr>
        <w:ind w:right="-270"/>
        <w:jc w:val="center"/>
      </w:pPr>
    </w:p>
    <w:p w:rsidR="0072373B" w:rsidRPr="00261D63" w:rsidRDefault="0072373B" w:rsidP="00A57BB0">
      <w:pPr>
        <w:ind w:right="-270"/>
        <w:jc w:val="center"/>
      </w:pPr>
    </w:p>
    <w:p w:rsidR="004B4168" w:rsidRPr="001E3535" w:rsidRDefault="004B4168" w:rsidP="004B4168">
      <w:pPr>
        <w:ind w:right="-270"/>
        <w:rPr>
          <w:b/>
          <w:u w:val="single"/>
        </w:rPr>
      </w:pPr>
      <w:r w:rsidRPr="001E3535">
        <w:rPr>
          <w:b/>
          <w:u w:val="single"/>
        </w:rPr>
        <w:t>TO: ALL MEMBERS OF THE TOWN COUNCIL</w:t>
      </w:r>
    </w:p>
    <w:p w:rsidR="004B4168" w:rsidRPr="00CC3186" w:rsidRDefault="004B4168" w:rsidP="004B4168">
      <w:pPr>
        <w:ind w:right="-270"/>
        <w:rPr>
          <w:b/>
        </w:rPr>
      </w:pPr>
      <w:r w:rsidRPr="002E0B3A">
        <w:rPr>
          <w:b/>
        </w:rPr>
        <w:t>IN ACCORDANCE WITH THE REQUIREMENTS OF THE LOCAL GOVERNMENT ACT 1972 YOU ARE HEREBY SUMMON</w:t>
      </w:r>
      <w:r>
        <w:rPr>
          <w:b/>
        </w:rPr>
        <w:t>ED</w:t>
      </w:r>
      <w:r w:rsidRPr="002E0B3A">
        <w:rPr>
          <w:b/>
        </w:rPr>
        <w:t xml:space="preserve"> TO ATTEND</w:t>
      </w:r>
      <w:r>
        <w:rPr>
          <w:b/>
        </w:rPr>
        <w:t xml:space="preserve"> </w:t>
      </w:r>
      <w:r w:rsidR="00D71BFF" w:rsidRPr="00CC3186">
        <w:rPr>
          <w:b/>
        </w:rPr>
        <w:t>A MEETING OF OAKHAM TOWN COUNCIL</w:t>
      </w:r>
      <w:r>
        <w:rPr>
          <w:b/>
        </w:rPr>
        <w:t xml:space="preserve">, </w:t>
      </w:r>
      <w:r w:rsidR="00D71BFF">
        <w:rPr>
          <w:b/>
        </w:rPr>
        <w:t xml:space="preserve">WEDNESDAY </w:t>
      </w:r>
      <w:r w:rsidR="00334386">
        <w:rPr>
          <w:b/>
        </w:rPr>
        <w:t>9</w:t>
      </w:r>
      <w:r w:rsidR="00D71BFF" w:rsidRPr="00D71BFF">
        <w:rPr>
          <w:b/>
          <w:vertAlign w:val="superscript"/>
        </w:rPr>
        <w:t>th</w:t>
      </w:r>
      <w:r w:rsidR="00D71BFF">
        <w:rPr>
          <w:b/>
        </w:rPr>
        <w:t xml:space="preserve"> </w:t>
      </w:r>
      <w:r w:rsidR="00334386">
        <w:rPr>
          <w:b/>
        </w:rPr>
        <w:t>AUGUST</w:t>
      </w:r>
      <w:r w:rsidR="00DF3FA7">
        <w:rPr>
          <w:b/>
        </w:rPr>
        <w:t xml:space="preserve"> </w:t>
      </w:r>
      <w:r>
        <w:rPr>
          <w:b/>
        </w:rPr>
        <w:t>2017 AT 7.0</w:t>
      </w:r>
      <w:r w:rsidRPr="00261D63">
        <w:rPr>
          <w:b/>
        </w:rPr>
        <w:t>0 PM</w:t>
      </w:r>
      <w:r>
        <w:rPr>
          <w:b/>
        </w:rPr>
        <w:t xml:space="preserve">, </w:t>
      </w:r>
      <w:r w:rsidRPr="00CC3186">
        <w:rPr>
          <w:b/>
        </w:rPr>
        <w:t>AT THE OFFICES OF OAKHAM TOWN COUNCIL,VICTORIA HALL, 39 HIGH STREET, OAKHAM</w:t>
      </w:r>
      <w:r w:rsidR="00C91E4F">
        <w:rPr>
          <w:b/>
        </w:rPr>
        <w:t>, RUTLAND LE15 6AH</w:t>
      </w:r>
    </w:p>
    <w:p w:rsidR="004B4168" w:rsidRDefault="004B4168" w:rsidP="004B4168">
      <w:pPr>
        <w:ind w:right="-270"/>
        <w:jc w:val="center"/>
      </w:pPr>
    </w:p>
    <w:p w:rsidR="004B4168" w:rsidRDefault="004B4168" w:rsidP="004B4168">
      <w:pPr>
        <w:ind w:right="-270"/>
        <w:jc w:val="center"/>
      </w:pPr>
    </w:p>
    <w:p w:rsidR="004B4168" w:rsidRDefault="004B4168" w:rsidP="004B4168">
      <w:pPr>
        <w:ind w:right="-270"/>
        <w:jc w:val="center"/>
      </w:pPr>
    </w:p>
    <w:p w:rsidR="004B4168" w:rsidRDefault="00D71BFF" w:rsidP="004B4168">
      <w:pPr>
        <w:rPr>
          <w:b/>
        </w:rPr>
      </w:pPr>
      <w:r>
        <w:rPr>
          <w:b/>
        </w:rPr>
        <w:t>Allison Greaves</w:t>
      </w:r>
    </w:p>
    <w:p w:rsidR="009C78E0" w:rsidRDefault="004B4168" w:rsidP="004B4168">
      <w:pPr>
        <w:rPr>
          <w:b/>
        </w:rPr>
      </w:pPr>
      <w:r>
        <w:rPr>
          <w:b/>
        </w:rPr>
        <w:t>C</w:t>
      </w:r>
      <w:r w:rsidR="00D71BFF">
        <w:rPr>
          <w:b/>
        </w:rPr>
        <w:t>lerk to the Council</w:t>
      </w:r>
    </w:p>
    <w:p w:rsidR="00F64279" w:rsidRDefault="00F92979" w:rsidP="004B4168">
      <w:pPr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rd</w:t>
      </w:r>
      <w:r w:rsidR="00334386">
        <w:rPr>
          <w:b/>
        </w:rPr>
        <w:t>August</w:t>
      </w:r>
      <w:r w:rsidR="00334386">
        <w:rPr>
          <w:b/>
          <w:vertAlign w:val="superscript"/>
        </w:rPr>
        <w:t xml:space="preserve"> </w:t>
      </w:r>
      <w:r w:rsidR="00334386">
        <w:rPr>
          <w:b/>
        </w:rPr>
        <w:t>2017</w:t>
      </w:r>
    </w:p>
    <w:p w:rsidR="00544A7C" w:rsidRDefault="00544A7C" w:rsidP="00544A7C">
      <w:pPr>
        <w:ind w:right="-270"/>
        <w:jc w:val="center"/>
      </w:pPr>
      <w:r>
        <w:t>THE MEETING OF</w:t>
      </w:r>
    </w:p>
    <w:p w:rsidR="00544A7C" w:rsidRDefault="00544A7C" w:rsidP="00544A7C">
      <w:pPr>
        <w:jc w:val="center"/>
      </w:pPr>
      <w:r>
        <w:t>OAKHAM TOWN COUNCIL</w:t>
      </w:r>
    </w:p>
    <w:p w:rsidR="00544A7C" w:rsidRDefault="00544A7C" w:rsidP="00544A7C">
      <w:pPr>
        <w:ind w:right="-270"/>
        <w:jc w:val="center"/>
        <w:rPr>
          <w:b/>
        </w:rPr>
      </w:pPr>
      <w:r>
        <w:rPr>
          <w:b/>
        </w:rPr>
        <w:t xml:space="preserve">WEDNESDAY </w:t>
      </w:r>
      <w:r w:rsidR="00334386">
        <w:rPr>
          <w:b/>
        </w:rPr>
        <w:t>9</w:t>
      </w:r>
      <w:r w:rsidRPr="004A22D6">
        <w:rPr>
          <w:b/>
          <w:vertAlign w:val="superscript"/>
        </w:rPr>
        <w:t>TH</w:t>
      </w:r>
      <w:r>
        <w:rPr>
          <w:b/>
        </w:rPr>
        <w:t xml:space="preserve"> </w:t>
      </w:r>
      <w:r w:rsidR="00334386">
        <w:rPr>
          <w:b/>
        </w:rPr>
        <w:t>AUGUST</w:t>
      </w:r>
      <w:r>
        <w:rPr>
          <w:b/>
        </w:rPr>
        <w:t xml:space="preserve"> 2017 AT 7.00PM</w:t>
      </w:r>
    </w:p>
    <w:p w:rsidR="00544A7C" w:rsidRDefault="00544A7C" w:rsidP="00544A7C">
      <w:pPr>
        <w:ind w:right="-270"/>
        <w:jc w:val="center"/>
      </w:pPr>
      <w:r>
        <w:t>AT THE OFFICES OF OAKHAM TOWN COUNCIL,</w:t>
      </w:r>
    </w:p>
    <w:p w:rsidR="00544A7C" w:rsidRDefault="00544A7C" w:rsidP="00544A7C">
      <w:pPr>
        <w:ind w:right="-270"/>
        <w:jc w:val="center"/>
      </w:pPr>
      <w:r>
        <w:t>VICTORIA HALL, 39 HIGH STREET, OAKHAM</w:t>
      </w:r>
    </w:p>
    <w:p w:rsidR="00544A7C" w:rsidRDefault="00544A7C" w:rsidP="00544A7C">
      <w:pPr>
        <w:ind w:right="-270"/>
        <w:jc w:val="center"/>
      </w:pPr>
    </w:p>
    <w:p w:rsidR="00544A7C" w:rsidRDefault="00544A7C" w:rsidP="00544A7C">
      <w:pPr>
        <w:ind w:right="-270"/>
        <w:jc w:val="center"/>
        <w:rPr>
          <w:b/>
          <w:i/>
        </w:rPr>
      </w:pPr>
      <w:r>
        <w:rPr>
          <w:b/>
          <w:i/>
        </w:rPr>
        <w:t xml:space="preserve">Members of the public attending this meeting are advised that it will be </w:t>
      </w:r>
    </w:p>
    <w:p w:rsidR="00544A7C" w:rsidRDefault="00544A7C" w:rsidP="00544A7C">
      <w:pPr>
        <w:ind w:right="-270"/>
        <w:jc w:val="center"/>
        <w:rPr>
          <w:b/>
          <w:i/>
        </w:rPr>
      </w:pPr>
      <w:r>
        <w:rPr>
          <w:b/>
          <w:i/>
        </w:rPr>
        <w:t>filmed and recorded, or photographed</w:t>
      </w:r>
    </w:p>
    <w:p w:rsidR="00544A7C" w:rsidRDefault="00544A7C" w:rsidP="00544A7C">
      <w:pPr>
        <w:ind w:right="-270"/>
        <w:jc w:val="center"/>
      </w:pPr>
    </w:p>
    <w:p w:rsidR="00544A7C" w:rsidRDefault="00544A7C" w:rsidP="00544A7C">
      <w:pPr>
        <w:ind w:right="-270"/>
        <w:jc w:val="center"/>
        <w:rPr>
          <w:b/>
        </w:rPr>
      </w:pPr>
      <w:r>
        <w:rPr>
          <w:b/>
        </w:rPr>
        <w:t xml:space="preserve"> AGENDA</w:t>
      </w:r>
    </w:p>
    <w:p w:rsidR="00544A7C" w:rsidRDefault="00544A7C" w:rsidP="004B4168">
      <w:pPr>
        <w:rPr>
          <w:b/>
        </w:rPr>
      </w:pPr>
    </w:p>
    <w:p w:rsidR="00544A7C" w:rsidRDefault="00544A7C" w:rsidP="004B4168"/>
    <w:p w:rsidR="00655E52" w:rsidRPr="00261D63" w:rsidRDefault="00655E52" w:rsidP="00655E52">
      <w:pPr>
        <w:rPr>
          <w:b/>
          <w:color w:val="800000"/>
        </w:rPr>
      </w:pPr>
      <w:r w:rsidRPr="00261D63">
        <w:rPr>
          <w:b/>
        </w:rPr>
        <w:t>1.</w:t>
      </w:r>
      <w:r w:rsidRPr="00261D63">
        <w:rPr>
          <w:b/>
        </w:rPr>
        <w:tab/>
        <w:t>APOLOGIES</w:t>
      </w:r>
      <w:r w:rsidRPr="00261D63">
        <w:rPr>
          <w:b/>
        </w:rPr>
        <w:tab/>
        <w:t xml:space="preserve"> - Standing Order 1(u)</w:t>
      </w:r>
    </w:p>
    <w:p w:rsidR="00655E52" w:rsidRPr="00261D63" w:rsidRDefault="00655E52" w:rsidP="00655E52">
      <w:pPr>
        <w:ind w:left="720"/>
      </w:pPr>
      <w:r w:rsidRPr="00261D63">
        <w:t>(i)</w:t>
      </w:r>
      <w:r w:rsidRPr="00261D63">
        <w:tab/>
        <w:t>To receive apologies for absence</w:t>
      </w:r>
      <w:r w:rsidRPr="00261D63">
        <w:tab/>
      </w:r>
    </w:p>
    <w:p w:rsidR="00655E52" w:rsidRPr="00261D63" w:rsidRDefault="00655E52" w:rsidP="00655E52">
      <w:pPr>
        <w:ind w:left="720"/>
      </w:pPr>
      <w:r w:rsidRPr="00261D63">
        <w:t>(ii)</w:t>
      </w:r>
      <w:r w:rsidRPr="00261D63">
        <w:tab/>
        <w:t>To decide whether to approve absences</w:t>
      </w:r>
    </w:p>
    <w:p w:rsidR="00655E52" w:rsidRPr="00261D63" w:rsidRDefault="00655E52" w:rsidP="00655E52"/>
    <w:p w:rsidR="00655E52" w:rsidRPr="00261D63" w:rsidRDefault="00655E52" w:rsidP="00655E52">
      <w:pPr>
        <w:rPr>
          <w:b/>
        </w:rPr>
      </w:pPr>
      <w:r w:rsidRPr="00261D63">
        <w:rPr>
          <w:b/>
        </w:rPr>
        <w:t>2.</w:t>
      </w:r>
      <w:r w:rsidRPr="00261D63">
        <w:rPr>
          <w:b/>
        </w:rPr>
        <w:tab/>
        <w:t>DECLARATIONS OF INTEREST</w:t>
      </w:r>
    </w:p>
    <w:p w:rsidR="00655E52" w:rsidRPr="00261D63" w:rsidRDefault="00655E52" w:rsidP="00655E52">
      <w:pPr>
        <w:ind w:left="720"/>
      </w:pPr>
      <w:r w:rsidRPr="00261D63">
        <w:t>Members are asked to declare, if required:</w:t>
      </w:r>
    </w:p>
    <w:p w:rsidR="00655E52" w:rsidRPr="00261D63" w:rsidRDefault="00655E52" w:rsidP="00655E52">
      <w:pPr>
        <w:ind w:left="1440" w:hanging="720"/>
      </w:pPr>
      <w:r w:rsidRPr="00261D63">
        <w:t>(i)</w:t>
      </w:r>
      <w:r w:rsidRPr="00261D63">
        <w:tab/>
        <w:t>Any Disclosable Pecuniary Interest they may have in respect to items on the agenda</w:t>
      </w:r>
    </w:p>
    <w:p w:rsidR="00655E52" w:rsidRPr="00261D63" w:rsidRDefault="00655E52" w:rsidP="00655E52">
      <w:pPr>
        <w:ind w:left="1440" w:hanging="720"/>
      </w:pPr>
      <w:r w:rsidRPr="00261D63">
        <w:t>(ii)</w:t>
      </w:r>
      <w:r w:rsidRPr="00261D63">
        <w:tab/>
        <w:t>Any other interest they may have in respect to items on the agenda</w:t>
      </w:r>
    </w:p>
    <w:p w:rsidR="00655E52" w:rsidRPr="00261D63" w:rsidRDefault="00655E52" w:rsidP="00655E52">
      <w:pPr>
        <w:ind w:left="1440" w:hanging="720"/>
      </w:pPr>
    </w:p>
    <w:p w:rsidR="00655E52" w:rsidRPr="00261D63" w:rsidRDefault="00655E52" w:rsidP="00655E52">
      <w:pPr>
        <w:ind w:left="709"/>
        <w:rPr>
          <w:b/>
          <w:i/>
        </w:rPr>
      </w:pPr>
      <w:r w:rsidRPr="00261D63">
        <w:rPr>
          <w:b/>
          <w:i/>
        </w:rPr>
        <w:tab/>
        <w:t>Members are also reminded to inform the Clerk of any changes in their Register of Members’ Interests</w:t>
      </w:r>
    </w:p>
    <w:p w:rsidR="00CF0217" w:rsidRDefault="00CF0217" w:rsidP="00DF3FA7">
      <w:pPr>
        <w:rPr>
          <w:b/>
        </w:rPr>
      </w:pPr>
    </w:p>
    <w:p w:rsidR="00844703" w:rsidRPr="00D81F07" w:rsidRDefault="00544A7C" w:rsidP="00844703">
      <w:pPr>
        <w:rPr>
          <w:b/>
          <w:i/>
        </w:rPr>
      </w:pPr>
      <w:r>
        <w:rPr>
          <w:b/>
        </w:rPr>
        <w:t>3.</w:t>
      </w:r>
      <w:r>
        <w:rPr>
          <w:b/>
        </w:rPr>
        <w:tab/>
        <w:t xml:space="preserve">MINUTES </w:t>
      </w:r>
      <w:r w:rsidR="00844703">
        <w:rPr>
          <w:b/>
          <w:i/>
        </w:rPr>
        <w:t>(Appendices Ai -</w:t>
      </w:r>
      <w:r w:rsidR="00185A28">
        <w:rPr>
          <w:b/>
          <w:i/>
        </w:rPr>
        <w:t>A</w:t>
      </w:r>
      <w:r w:rsidR="00844703">
        <w:rPr>
          <w:b/>
          <w:i/>
        </w:rPr>
        <w:t xml:space="preserve">iii) </w:t>
      </w:r>
    </w:p>
    <w:p w:rsidR="00544A7C" w:rsidRDefault="00544A7C" w:rsidP="00544A7C">
      <w:pPr>
        <w:ind w:left="1440" w:hanging="720"/>
      </w:pPr>
      <w:r w:rsidRPr="00E30A68">
        <w:t>(i)</w:t>
      </w:r>
      <w:r>
        <w:rPr>
          <w:b/>
        </w:rPr>
        <w:tab/>
      </w:r>
      <w:r>
        <w:t xml:space="preserve">To confirm the minutes of the </w:t>
      </w:r>
      <w:r w:rsidR="00A834C9">
        <w:t>m</w:t>
      </w:r>
      <w:r>
        <w:t xml:space="preserve">eeting held on Wednesday </w:t>
      </w:r>
      <w:r w:rsidR="00A834C9">
        <w:t>12</w:t>
      </w:r>
      <w:r w:rsidRPr="003F0A5C">
        <w:rPr>
          <w:vertAlign w:val="superscript"/>
        </w:rPr>
        <w:t>th</w:t>
      </w:r>
      <w:r>
        <w:t xml:space="preserve"> </w:t>
      </w:r>
      <w:r w:rsidR="00A834C9">
        <w:t>July</w:t>
      </w:r>
      <w:r w:rsidR="00844703">
        <w:t xml:space="preserve"> </w:t>
      </w:r>
      <w:r>
        <w:t>201</w:t>
      </w:r>
      <w:r w:rsidR="00844703">
        <w:t>7</w:t>
      </w:r>
    </w:p>
    <w:p w:rsidR="00544A7C" w:rsidRDefault="00544A7C" w:rsidP="00544A7C">
      <w:pPr>
        <w:ind w:left="1440" w:hanging="720"/>
      </w:pPr>
      <w:r>
        <w:t>(ii)</w:t>
      </w:r>
      <w:r>
        <w:tab/>
        <w:t xml:space="preserve">To confirm the minutes of the </w:t>
      </w:r>
      <w:r w:rsidR="00844703">
        <w:t>e</w:t>
      </w:r>
      <w:r>
        <w:t xml:space="preserve">xtraordinary meeting held on </w:t>
      </w:r>
      <w:r w:rsidR="00A834C9">
        <w:t>Friday</w:t>
      </w:r>
      <w:r>
        <w:t xml:space="preserve"> 2</w:t>
      </w:r>
      <w:r w:rsidR="00A834C9">
        <w:t>3</w:t>
      </w:r>
      <w:r w:rsidR="00A834C9" w:rsidRPr="00A834C9">
        <w:rPr>
          <w:vertAlign w:val="superscript"/>
        </w:rPr>
        <w:t>rd</w:t>
      </w:r>
      <w:r w:rsidR="00A834C9">
        <w:t xml:space="preserve"> June </w:t>
      </w:r>
      <w:r>
        <w:t xml:space="preserve">2017 </w:t>
      </w:r>
    </w:p>
    <w:p w:rsidR="00844703" w:rsidRDefault="00844703" w:rsidP="00544A7C">
      <w:pPr>
        <w:ind w:left="1440" w:hanging="720"/>
      </w:pPr>
      <w:r>
        <w:t>(iii)</w:t>
      </w:r>
      <w:r>
        <w:tab/>
        <w:t xml:space="preserve">To confirm the minutes of the extraordinary meeting held on </w:t>
      </w:r>
      <w:r w:rsidR="00A834C9">
        <w:t>Wednesday 19</w:t>
      </w:r>
      <w:r w:rsidR="00A834C9" w:rsidRPr="00A834C9">
        <w:rPr>
          <w:vertAlign w:val="superscript"/>
        </w:rPr>
        <w:t>th</w:t>
      </w:r>
      <w:r w:rsidR="00A834C9">
        <w:t xml:space="preserve"> July</w:t>
      </w:r>
      <w:r>
        <w:t xml:space="preserve"> 2017</w:t>
      </w:r>
    </w:p>
    <w:p w:rsidR="00844703" w:rsidRDefault="00844703" w:rsidP="00544A7C">
      <w:pPr>
        <w:ind w:left="1440" w:hanging="720"/>
      </w:pPr>
    </w:p>
    <w:p w:rsidR="00C91E4F" w:rsidRPr="00261D63" w:rsidRDefault="00C91E4F" w:rsidP="00C91E4F">
      <w:pPr>
        <w:rPr>
          <w:b/>
        </w:rPr>
      </w:pPr>
      <w:r>
        <w:rPr>
          <w:b/>
        </w:rPr>
        <w:t>4.</w:t>
      </w:r>
      <w:r w:rsidR="00544A7C">
        <w:rPr>
          <w:b/>
        </w:rPr>
        <w:tab/>
      </w:r>
      <w:r w:rsidRPr="00261D63">
        <w:rPr>
          <w:b/>
        </w:rPr>
        <w:t xml:space="preserve">CHAIRMAN AND MEMBER’S REPORTS </w:t>
      </w:r>
    </w:p>
    <w:p w:rsidR="00C91E4F" w:rsidRPr="00261D63" w:rsidRDefault="00C91E4F" w:rsidP="00C91E4F">
      <w:pPr>
        <w:ind w:left="720"/>
      </w:pPr>
      <w:r w:rsidRPr="00261D63">
        <w:t>To receive a report from the Chairman on functions attended and to receive reports from Members who have attended meetings on behalf of Oakham Town Council</w:t>
      </w:r>
    </w:p>
    <w:p w:rsidR="00C91E4F" w:rsidRDefault="00C91E4F" w:rsidP="00C91E4F">
      <w:pPr>
        <w:ind w:left="720"/>
      </w:pPr>
      <w:r w:rsidRPr="00261D63">
        <w:t>(</w:t>
      </w:r>
      <w:r w:rsidRPr="00261D63">
        <w:rPr>
          <w:i/>
        </w:rPr>
        <w:t>Members intending to report should inform the Clerk prior to the meeting</w:t>
      </w:r>
      <w:r w:rsidRPr="00261D63">
        <w:t>)</w:t>
      </w:r>
    </w:p>
    <w:p w:rsidR="00C91E4F" w:rsidRDefault="00C91E4F" w:rsidP="00544A7C">
      <w:pPr>
        <w:ind w:left="720"/>
      </w:pPr>
    </w:p>
    <w:p w:rsidR="00C91E4F" w:rsidRPr="00261D63" w:rsidRDefault="00C91E4F" w:rsidP="00C91E4F">
      <w:pPr>
        <w:rPr>
          <w:b/>
          <w:color w:val="800000"/>
        </w:rPr>
      </w:pPr>
      <w:r w:rsidRPr="00C91E4F">
        <w:rPr>
          <w:b/>
        </w:rPr>
        <w:t>5.</w:t>
      </w:r>
      <w:r>
        <w:tab/>
      </w:r>
      <w:r w:rsidRPr="00261D63">
        <w:rPr>
          <w:b/>
        </w:rPr>
        <w:t>COUNCILLOR’S QUESTIONS</w:t>
      </w:r>
      <w:r w:rsidRPr="00261D63">
        <w:rPr>
          <w:b/>
        </w:rPr>
        <w:tab/>
      </w:r>
    </w:p>
    <w:p w:rsidR="00C91E4F" w:rsidRPr="00261D63" w:rsidRDefault="00C91E4F" w:rsidP="00C91E4F">
      <w:pPr>
        <w:ind w:left="720"/>
      </w:pPr>
      <w:r w:rsidRPr="00261D63">
        <w:t>To answer questions previously notified to the Clerk under Standing Order 9</w:t>
      </w:r>
    </w:p>
    <w:p w:rsidR="00C91E4F" w:rsidRPr="00261D63" w:rsidRDefault="00C91E4F" w:rsidP="00C91E4F">
      <w:pPr>
        <w:ind w:left="720"/>
        <w:rPr>
          <w:i/>
        </w:rPr>
      </w:pPr>
      <w:r w:rsidRPr="00261D63">
        <w:rPr>
          <w:i/>
        </w:rPr>
        <w:t>(Members note that 72 hours’ notice is now required)</w:t>
      </w:r>
    </w:p>
    <w:p w:rsidR="00C91E4F" w:rsidRDefault="00C91E4F" w:rsidP="00C91E4F"/>
    <w:p w:rsidR="00544A7C" w:rsidRDefault="00544A7C" w:rsidP="00544A7C">
      <w:pPr>
        <w:ind w:left="720"/>
        <w:rPr>
          <w:i/>
        </w:rPr>
      </w:pPr>
    </w:p>
    <w:p w:rsidR="00544A7C" w:rsidRPr="003E7904" w:rsidRDefault="00C91E4F" w:rsidP="00544A7C">
      <w:pPr>
        <w:rPr>
          <w:b/>
          <w:color w:val="800000"/>
        </w:rPr>
      </w:pPr>
      <w:r>
        <w:rPr>
          <w:b/>
        </w:rPr>
        <w:t>6</w:t>
      </w:r>
      <w:r w:rsidR="00544A7C">
        <w:rPr>
          <w:b/>
        </w:rPr>
        <w:t>.</w:t>
      </w:r>
      <w:r w:rsidR="00544A7C">
        <w:rPr>
          <w:b/>
        </w:rPr>
        <w:tab/>
        <w:t>CLERK’S REPORT – For information only</w:t>
      </w:r>
    </w:p>
    <w:p w:rsidR="00544A7C" w:rsidRDefault="00544A7C" w:rsidP="00544A7C">
      <w:pPr>
        <w:ind w:left="720"/>
      </w:pPr>
      <w:r>
        <w:t>To receive a report from the Clerk</w:t>
      </w:r>
    </w:p>
    <w:p w:rsidR="00844703" w:rsidRDefault="00844703" w:rsidP="00544A7C">
      <w:pPr>
        <w:ind w:left="720"/>
      </w:pPr>
    </w:p>
    <w:p w:rsidR="00544A7C" w:rsidRDefault="00C91E4F" w:rsidP="00544A7C">
      <w:pPr>
        <w:rPr>
          <w:b/>
        </w:rPr>
      </w:pPr>
      <w:r>
        <w:rPr>
          <w:b/>
        </w:rPr>
        <w:t>7</w:t>
      </w:r>
      <w:r w:rsidR="00544A7C">
        <w:rPr>
          <w:b/>
        </w:rPr>
        <w:t>.</w:t>
      </w:r>
      <w:r w:rsidR="00544A7C">
        <w:rPr>
          <w:b/>
        </w:rPr>
        <w:tab/>
        <w:t>DEPUTATIONS BY THE PUBLIC</w:t>
      </w:r>
    </w:p>
    <w:p w:rsidR="00544A7C" w:rsidRDefault="00544A7C" w:rsidP="00544A7C">
      <w:pPr>
        <w:ind w:left="720"/>
      </w:pPr>
      <w:r>
        <w:t>Members of the Public are invited to address the meeting in accordance with procedures laid down in Standing Orders 1(d) – 1(i)</w:t>
      </w:r>
    </w:p>
    <w:p w:rsidR="00550DFB" w:rsidRDefault="00550DFB" w:rsidP="00DF3FA7">
      <w:pPr>
        <w:rPr>
          <w:b/>
        </w:rPr>
      </w:pPr>
    </w:p>
    <w:p w:rsidR="00844703" w:rsidRDefault="00C91E4F" w:rsidP="001B3196">
      <w:pPr>
        <w:rPr>
          <w:b/>
        </w:rPr>
      </w:pPr>
      <w:r>
        <w:rPr>
          <w:b/>
        </w:rPr>
        <w:t>8</w:t>
      </w:r>
      <w:r w:rsidR="001B3196">
        <w:rPr>
          <w:b/>
        </w:rPr>
        <w:t>.</w:t>
      </w:r>
      <w:r w:rsidR="001B3196">
        <w:rPr>
          <w:b/>
        </w:rPr>
        <w:tab/>
      </w:r>
      <w:r w:rsidR="00844703" w:rsidRPr="00085EC6">
        <w:rPr>
          <w:b/>
        </w:rPr>
        <w:t xml:space="preserve">WORKING GROUPS AND STEERING GROUPS STRATEGY </w:t>
      </w:r>
    </w:p>
    <w:p w:rsidR="001B3196" w:rsidRDefault="001B3196" w:rsidP="001B3196">
      <w:pPr>
        <w:ind w:firstLine="720"/>
        <w:rPr>
          <w:b/>
          <w:i/>
        </w:rPr>
      </w:pPr>
      <w:r>
        <w:rPr>
          <w:b/>
          <w:i/>
        </w:rPr>
        <w:t xml:space="preserve">(Appendices Bi </w:t>
      </w:r>
      <w:r w:rsidR="00032DD7">
        <w:rPr>
          <w:b/>
          <w:i/>
        </w:rPr>
        <w:t>–B</w:t>
      </w:r>
      <w:r w:rsidR="00BE2D1E">
        <w:rPr>
          <w:b/>
          <w:i/>
        </w:rPr>
        <w:t>iv</w:t>
      </w:r>
      <w:r>
        <w:rPr>
          <w:b/>
          <w:i/>
        </w:rPr>
        <w:t>)</w:t>
      </w:r>
    </w:p>
    <w:p w:rsidR="002F56AC" w:rsidRDefault="00844703" w:rsidP="002F56AC">
      <w:pPr>
        <w:ind w:left="720" w:hanging="720"/>
      </w:pPr>
      <w:r>
        <w:rPr>
          <w:b/>
        </w:rPr>
        <w:tab/>
      </w:r>
      <w:r w:rsidR="002F56AC">
        <w:t>To note</w:t>
      </w:r>
      <w:r>
        <w:t xml:space="preserve"> written reports from Working Groups and Steering Groups and </w:t>
      </w:r>
      <w:r w:rsidR="002F56AC">
        <w:t>to agree</w:t>
      </w:r>
      <w:r w:rsidR="00F92979">
        <w:t xml:space="preserve"> on</w:t>
      </w:r>
      <w:r w:rsidR="002F56AC">
        <w:t xml:space="preserve"> any expenditure </w:t>
      </w:r>
    </w:p>
    <w:p w:rsidR="00844703" w:rsidRDefault="00844703" w:rsidP="002F56AC">
      <w:pPr>
        <w:pStyle w:val="ListParagraph"/>
        <w:numPr>
          <w:ilvl w:val="0"/>
          <w:numId w:val="12"/>
        </w:numPr>
      </w:pPr>
      <w:r w:rsidRPr="00302CEC">
        <w:t>Neighbourhood Plan Steering Group</w:t>
      </w:r>
    </w:p>
    <w:p w:rsidR="008B45C1" w:rsidRDefault="008B45C1" w:rsidP="00844703">
      <w:pPr>
        <w:pStyle w:val="ListParagraph"/>
        <w:numPr>
          <w:ilvl w:val="0"/>
          <w:numId w:val="12"/>
        </w:numPr>
      </w:pPr>
      <w:r>
        <w:t>Finance Working Group</w:t>
      </w:r>
    </w:p>
    <w:p w:rsidR="008B45C1" w:rsidRDefault="008B45C1" w:rsidP="00844703">
      <w:pPr>
        <w:pStyle w:val="ListParagraph"/>
        <w:numPr>
          <w:ilvl w:val="0"/>
          <w:numId w:val="12"/>
        </w:numPr>
      </w:pPr>
      <w:r>
        <w:t>Policies and Procedures Working Group</w:t>
      </w:r>
    </w:p>
    <w:p w:rsidR="00844703" w:rsidRDefault="00844703" w:rsidP="002F56AC">
      <w:pPr>
        <w:pStyle w:val="ListParagraph"/>
        <w:numPr>
          <w:ilvl w:val="0"/>
          <w:numId w:val="12"/>
        </w:numPr>
      </w:pPr>
      <w:r w:rsidRPr="00302CEC">
        <w:t>Promotions and Publicity Working Group</w:t>
      </w:r>
      <w:r w:rsidR="008B45C1">
        <w:t xml:space="preserve"> </w:t>
      </w:r>
    </w:p>
    <w:p w:rsidR="00C91E4F" w:rsidRDefault="00C91E4F" w:rsidP="00C91E4F"/>
    <w:p w:rsidR="00F87A4A" w:rsidRDefault="00061618" w:rsidP="00F87A4A">
      <w:pPr>
        <w:ind w:left="-284" w:firstLine="142"/>
        <w:rPr>
          <w:b/>
        </w:rPr>
      </w:pPr>
      <w:r>
        <w:rPr>
          <w:b/>
        </w:rPr>
        <w:t xml:space="preserve">  </w:t>
      </w:r>
      <w:r w:rsidR="00C91E4F" w:rsidRPr="005A1525">
        <w:rPr>
          <w:b/>
        </w:rPr>
        <w:t>9.</w:t>
      </w:r>
      <w:r w:rsidR="00C91E4F">
        <w:tab/>
      </w:r>
      <w:r w:rsidR="00F87A4A">
        <w:rPr>
          <w:b/>
        </w:rPr>
        <w:t>CUTTS CLOSE PATHWAY (</w:t>
      </w:r>
      <w:r w:rsidR="00F87A4A" w:rsidRPr="007511CC">
        <w:rPr>
          <w:b/>
          <w:i/>
        </w:rPr>
        <w:t xml:space="preserve">Appendix </w:t>
      </w:r>
      <w:r w:rsidR="00F87A4A">
        <w:rPr>
          <w:b/>
          <w:i/>
        </w:rPr>
        <w:t>C</w:t>
      </w:r>
      <w:r w:rsidR="00F87A4A" w:rsidRPr="007511CC">
        <w:rPr>
          <w:b/>
          <w:i/>
        </w:rPr>
        <w:t>)</w:t>
      </w:r>
    </w:p>
    <w:p w:rsidR="00F87A4A" w:rsidRDefault="00F87A4A" w:rsidP="00F87A4A">
      <w:pPr>
        <w:ind w:firstLine="720"/>
      </w:pPr>
      <w:r>
        <w:t>To consider a report to repair and widen a pathway in Cutts Close</w:t>
      </w:r>
    </w:p>
    <w:p w:rsidR="00061618" w:rsidRDefault="00061618" w:rsidP="00F87A4A">
      <w:pPr>
        <w:ind w:firstLine="720"/>
      </w:pPr>
    </w:p>
    <w:p w:rsidR="00C91E4F" w:rsidRDefault="00DE05D1" w:rsidP="00061618">
      <w:pPr>
        <w:ind w:left="720" w:hanging="862"/>
        <w:rPr>
          <w:b/>
        </w:rPr>
      </w:pPr>
      <w:r>
        <w:rPr>
          <w:b/>
        </w:rPr>
        <w:t xml:space="preserve"> 10</w:t>
      </w:r>
      <w:r w:rsidR="00C91E4F">
        <w:rPr>
          <w:b/>
        </w:rPr>
        <w:t>.</w:t>
      </w:r>
      <w:r w:rsidR="00C91E4F">
        <w:rPr>
          <w:b/>
        </w:rPr>
        <w:tab/>
      </w:r>
      <w:r w:rsidR="00061618">
        <w:rPr>
          <w:b/>
        </w:rPr>
        <w:t>TREE AT ROYCES RECREATION GROUND (</w:t>
      </w:r>
      <w:r w:rsidR="00061618" w:rsidRPr="00061618">
        <w:rPr>
          <w:b/>
          <w:i/>
        </w:rPr>
        <w:t>Appendix D</w:t>
      </w:r>
      <w:r w:rsidR="00061618">
        <w:rPr>
          <w:b/>
        </w:rPr>
        <w:t>)</w:t>
      </w:r>
    </w:p>
    <w:p w:rsidR="00F80963" w:rsidRDefault="00A0745B" w:rsidP="00F80963">
      <w:pPr>
        <w:ind w:left="720" w:hanging="720"/>
      </w:pPr>
      <w:r>
        <w:rPr>
          <w:b/>
        </w:rPr>
        <w:tab/>
      </w:r>
      <w:r w:rsidR="00F80963">
        <w:t>To consider a report and to make any decisions as appropriate</w:t>
      </w:r>
    </w:p>
    <w:p w:rsidR="009F4656" w:rsidRDefault="00A0745B" w:rsidP="00061618">
      <w:pPr>
        <w:ind w:left="720" w:hanging="862"/>
        <w:rPr>
          <w:b/>
        </w:rPr>
      </w:pPr>
      <w:r>
        <w:rPr>
          <w:b/>
        </w:rPr>
        <w:tab/>
      </w:r>
    </w:p>
    <w:p w:rsidR="009F4656" w:rsidRDefault="009F4656" w:rsidP="009F4656">
      <w:pPr>
        <w:ind w:left="-142"/>
        <w:rPr>
          <w:b/>
        </w:rPr>
      </w:pPr>
      <w:r>
        <w:rPr>
          <w:b/>
        </w:rPr>
        <w:t xml:space="preserve"> 11.</w:t>
      </w:r>
      <w:r w:rsidR="00464B09">
        <w:rPr>
          <w:b/>
        </w:rPr>
        <w:tab/>
        <w:t>CO-OPTION (</w:t>
      </w:r>
      <w:r w:rsidR="00464B09" w:rsidRPr="00681498">
        <w:rPr>
          <w:b/>
          <w:i/>
        </w:rPr>
        <w:t>Appendix E</w:t>
      </w:r>
      <w:r w:rsidR="00464B09">
        <w:rPr>
          <w:b/>
        </w:rPr>
        <w:t>)</w:t>
      </w:r>
    </w:p>
    <w:p w:rsidR="0065324E" w:rsidRDefault="0065324E" w:rsidP="0065324E">
      <w:pPr>
        <w:ind w:left="720"/>
      </w:pPr>
      <w:r>
        <w:t>To consider a report and to make any decisions as appropriate</w:t>
      </w:r>
    </w:p>
    <w:p w:rsidR="00DE05D1" w:rsidRDefault="00DE05D1" w:rsidP="00C91E4F">
      <w:pPr>
        <w:ind w:left="720" w:hanging="720"/>
        <w:rPr>
          <w:b/>
        </w:rPr>
      </w:pPr>
    </w:p>
    <w:p w:rsidR="00CD1056" w:rsidRDefault="00DE05D1" w:rsidP="00061618">
      <w:pPr>
        <w:ind w:left="720" w:hanging="862"/>
        <w:rPr>
          <w:b/>
        </w:rPr>
      </w:pPr>
      <w:r>
        <w:rPr>
          <w:b/>
        </w:rPr>
        <w:t xml:space="preserve"> </w:t>
      </w:r>
      <w:r w:rsidRPr="00DE05D1">
        <w:rPr>
          <w:b/>
        </w:rPr>
        <w:t>1</w:t>
      </w:r>
      <w:r w:rsidR="009F4656">
        <w:rPr>
          <w:b/>
        </w:rPr>
        <w:t>2</w:t>
      </w:r>
      <w:r w:rsidRPr="00DE05D1">
        <w:rPr>
          <w:b/>
        </w:rPr>
        <w:t>.</w:t>
      </w:r>
      <w:r>
        <w:rPr>
          <w:b/>
        </w:rPr>
        <w:tab/>
      </w:r>
      <w:r w:rsidR="009F4656" w:rsidRPr="009F4656">
        <w:rPr>
          <w:b/>
        </w:rPr>
        <w:t>PERSONNEL ADVICE &amp; SOLUTIONS LTD</w:t>
      </w:r>
    </w:p>
    <w:p w:rsidR="009F4656" w:rsidRPr="00946DF6" w:rsidRDefault="009F4656" w:rsidP="009F4656">
      <w:pPr>
        <w:ind w:left="720" w:hanging="720"/>
      </w:pPr>
      <w:r>
        <w:rPr>
          <w:b/>
        </w:rPr>
        <w:tab/>
      </w:r>
      <w:r>
        <w:t>To decide whether to authorise the continuation or cancellation of the current agreement</w:t>
      </w:r>
    </w:p>
    <w:p w:rsidR="007511CC" w:rsidRDefault="00786AB2" w:rsidP="00F87A4A">
      <w:pPr>
        <w:ind w:left="-284" w:firstLine="142"/>
      </w:pPr>
      <w:r w:rsidRPr="00786AB2">
        <w:rPr>
          <w:b/>
        </w:rPr>
        <w:tab/>
      </w:r>
    </w:p>
    <w:p w:rsidR="00FD59FE" w:rsidRDefault="007511CC" w:rsidP="007511CC">
      <w:pPr>
        <w:ind w:hanging="142"/>
        <w:rPr>
          <w:b/>
        </w:rPr>
      </w:pPr>
      <w:r>
        <w:rPr>
          <w:b/>
        </w:rPr>
        <w:t xml:space="preserve"> 1</w:t>
      </w:r>
      <w:r w:rsidR="0065324E">
        <w:rPr>
          <w:b/>
        </w:rPr>
        <w:t>3</w:t>
      </w:r>
      <w:r>
        <w:rPr>
          <w:b/>
        </w:rPr>
        <w:t>.</w:t>
      </w:r>
      <w:r>
        <w:rPr>
          <w:b/>
        </w:rPr>
        <w:tab/>
        <w:t>PARKING REVIEW</w:t>
      </w:r>
      <w:r w:rsidR="00FD59FE">
        <w:rPr>
          <w:b/>
        </w:rPr>
        <w:t xml:space="preserve"> (</w:t>
      </w:r>
      <w:r w:rsidR="00FD59FE" w:rsidRPr="00A466FA">
        <w:rPr>
          <w:b/>
          <w:i/>
        </w:rPr>
        <w:t>Appendix</w:t>
      </w:r>
      <w:r w:rsidR="00681498">
        <w:rPr>
          <w:b/>
          <w:i/>
        </w:rPr>
        <w:t xml:space="preserve"> F</w:t>
      </w:r>
      <w:r w:rsidR="00681498" w:rsidRPr="00A466FA">
        <w:rPr>
          <w:b/>
          <w:i/>
        </w:rPr>
        <w:t>)</w:t>
      </w:r>
    </w:p>
    <w:p w:rsidR="004914A6" w:rsidRDefault="004914A6" w:rsidP="004914A6">
      <w:pPr>
        <w:ind w:left="720"/>
      </w:pPr>
      <w:r>
        <w:t>To consider the following proposed changes to restrictions and to decide whether, in principle, to support them or to make any decisions as appropriate</w:t>
      </w:r>
    </w:p>
    <w:p w:rsidR="004914A6" w:rsidRDefault="00464B09" w:rsidP="004914A6">
      <w:pPr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D59FE" w:rsidRDefault="0065324E" w:rsidP="00DE05D1">
      <w:pPr>
        <w:ind w:left="-142"/>
        <w:rPr>
          <w:b/>
        </w:rPr>
      </w:pPr>
      <w:r>
        <w:rPr>
          <w:b/>
        </w:rPr>
        <w:t xml:space="preserve"> 14.</w:t>
      </w:r>
      <w:r>
        <w:rPr>
          <w:b/>
        </w:rPr>
        <w:tab/>
      </w:r>
      <w:r w:rsidR="00516BF4">
        <w:rPr>
          <w:b/>
        </w:rPr>
        <w:t>PARKING REVIEW – SCHEME PROPOSAL FORM (</w:t>
      </w:r>
      <w:r w:rsidR="00516BF4" w:rsidRPr="00516BF4">
        <w:rPr>
          <w:b/>
          <w:i/>
        </w:rPr>
        <w:t xml:space="preserve">Appendix </w:t>
      </w:r>
      <w:r w:rsidR="00681498">
        <w:rPr>
          <w:b/>
          <w:i/>
        </w:rPr>
        <w:t>G</w:t>
      </w:r>
      <w:r w:rsidR="00516BF4">
        <w:rPr>
          <w:b/>
        </w:rPr>
        <w:t xml:space="preserve">) </w:t>
      </w:r>
    </w:p>
    <w:p w:rsidR="00516BF4" w:rsidRDefault="00516BF4" w:rsidP="00F71075">
      <w:pPr>
        <w:ind w:left="713"/>
      </w:pPr>
      <w:r>
        <w:t xml:space="preserve">To consider a proposal from resident in </w:t>
      </w:r>
      <w:r w:rsidR="00F80963">
        <w:t>Kilburn End</w:t>
      </w:r>
      <w:r w:rsidR="00F71075" w:rsidRPr="00F71075">
        <w:t xml:space="preserve"> </w:t>
      </w:r>
      <w:r w:rsidR="00F71075">
        <w:t xml:space="preserve">regarding Kilburn End Children’s </w:t>
      </w:r>
      <w:r w:rsidR="004366D6">
        <w:t>park and</w:t>
      </w:r>
      <w:r w:rsidR="00F71075">
        <w:t xml:space="preserve"> proposed parking restriction</w:t>
      </w:r>
    </w:p>
    <w:p w:rsidR="00516BF4" w:rsidRDefault="008F6525" w:rsidP="00516BF4">
      <w:pPr>
        <w:pStyle w:val="ListParagraph"/>
        <w:numPr>
          <w:ilvl w:val="0"/>
          <w:numId w:val="16"/>
        </w:numPr>
        <w:ind w:left="1134" w:hanging="414"/>
      </w:pPr>
      <w:r>
        <w:t xml:space="preserve">Are Council happy to </w:t>
      </w:r>
      <w:r w:rsidR="00516BF4">
        <w:t>support the proposal?</w:t>
      </w:r>
    </w:p>
    <w:p w:rsidR="00516BF4" w:rsidRDefault="008F6525" w:rsidP="00516BF4">
      <w:pPr>
        <w:pStyle w:val="ListParagraph"/>
        <w:numPr>
          <w:ilvl w:val="0"/>
          <w:numId w:val="16"/>
        </w:numPr>
        <w:ind w:left="1134" w:hanging="414"/>
      </w:pPr>
      <w:r>
        <w:t>W</w:t>
      </w:r>
      <w:r w:rsidR="00516BF4">
        <w:t>ould the Council be willing to make a financial contribution?</w:t>
      </w:r>
    </w:p>
    <w:p w:rsidR="008F6525" w:rsidRDefault="008F6525" w:rsidP="008F6525"/>
    <w:p w:rsidR="00334386" w:rsidRDefault="0065324E" w:rsidP="009F4656">
      <w:pPr>
        <w:rPr>
          <w:b/>
          <w:i/>
        </w:rPr>
      </w:pPr>
      <w:r w:rsidRPr="0065324E">
        <w:rPr>
          <w:b/>
        </w:rPr>
        <w:t>15</w:t>
      </w:r>
      <w:r w:rsidR="008F6525" w:rsidRPr="0065324E">
        <w:rPr>
          <w:b/>
        </w:rPr>
        <w:t>.</w:t>
      </w:r>
      <w:r w:rsidR="008F6525">
        <w:tab/>
      </w:r>
      <w:r w:rsidR="00334386">
        <w:rPr>
          <w:b/>
        </w:rPr>
        <w:t xml:space="preserve">CHRISTMAS </w:t>
      </w:r>
      <w:r w:rsidR="009F4656">
        <w:rPr>
          <w:b/>
        </w:rPr>
        <w:t>TREE</w:t>
      </w:r>
      <w:r w:rsidR="00334386">
        <w:rPr>
          <w:b/>
        </w:rPr>
        <w:t xml:space="preserve"> 201</w:t>
      </w:r>
      <w:r w:rsidR="009F4656">
        <w:rPr>
          <w:b/>
        </w:rPr>
        <w:t>7</w:t>
      </w:r>
    </w:p>
    <w:p w:rsidR="00334386" w:rsidRDefault="00334386" w:rsidP="00035942">
      <w:pPr>
        <w:ind w:left="720" w:hanging="720"/>
      </w:pPr>
      <w:r>
        <w:rPr>
          <w:b/>
        </w:rPr>
        <w:tab/>
      </w:r>
      <w:r w:rsidR="00035942" w:rsidRPr="00035942">
        <w:t>(i</w:t>
      </w:r>
      <w:r w:rsidR="00035942">
        <w:rPr>
          <w:b/>
        </w:rPr>
        <w:t xml:space="preserve">)    </w:t>
      </w:r>
      <w:r>
        <w:t xml:space="preserve">To award the contract </w:t>
      </w:r>
      <w:r w:rsidR="00035942">
        <w:t>to LITE for Oakham’s C</w:t>
      </w:r>
      <w:r w:rsidR="009F4656">
        <w:t>hristmas tree</w:t>
      </w:r>
      <w:r>
        <w:t xml:space="preserve"> </w:t>
      </w:r>
      <w:r w:rsidR="00035942">
        <w:t>2017</w:t>
      </w:r>
    </w:p>
    <w:p w:rsidR="00035942" w:rsidRDefault="00035942" w:rsidP="00035942">
      <w:pPr>
        <w:ind w:left="709" w:hanging="720"/>
      </w:pPr>
      <w:r>
        <w:tab/>
        <w:t>(ii)   To authorise the expenditure of £1</w:t>
      </w:r>
      <w:r w:rsidR="00A0745B">
        <w:t>7</w:t>
      </w:r>
      <w:r>
        <w:t>00</w:t>
      </w:r>
    </w:p>
    <w:p w:rsidR="00334386" w:rsidRDefault="00334386" w:rsidP="00334386">
      <w:pPr>
        <w:ind w:left="720" w:hanging="720"/>
      </w:pPr>
    </w:p>
    <w:p w:rsidR="00334386" w:rsidRDefault="00334386" w:rsidP="00334386">
      <w:pPr>
        <w:ind w:left="720" w:hanging="720"/>
        <w:rPr>
          <w:b/>
          <w:i/>
        </w:rPr>
      </w:pPr>
      <w:r>
        <w:rPr>
          <w:b/>
        </w:rPr>
        <w:t>1</w:t>
      </w:r>
      <w:r w:rsidR="0065324E">
        <w:rPr>
          <w:b/>
        </w:rPr>
        <w:t>6</w:t>
      </w:r>
      <w:r>
        <w:rPr>
          <w:b/>
        </w:rPr>
        <w:t>.</w:t>
      </w:r>
      <w:r>
        <w:rPr>
          <w:b/>
        </w:rPr>
        <w:tab/>
        <w:t xml:space="preserve">GROUNDS MAINTENANCE CONTRACT </w:t>
      </w:r>
      <w:r>
        <w:rPr>
          <w:b/>
          <w:i/>
        </w:rPr>
        <w:t xml:space="preserve">(Appendix </w:t>
      </w:r>
      <w:r w:rsidR="00681498">
        <w:rPr>
          <w:b/>
          <w:i/>
        </w:rPr>
        <w:t>H</w:t>
      </w:r>
      <w:r>
        <w:rPr>
          <w:b/>
          <w:i/>
        </w:rPr>
        <w:t>)</w:t>
      </w:r>
    </w:p>
    <w:p w:rsidR="00334386" w:rsidRDefault="00334386" w:rsidP="00334386">
      <w:pPr>
        <w:ind w:left="720" w:hanging="720"/>
      </w:pPr>
      <w:r>
        <w:rPr>
          <w:b/>
        </w:rPr>
        <w:tab/>
      </w:r>
      <w:r>
        <w:t>To consider a report and recommendations and to make appropriate decisions relating to Oakham Town Council’s future Grounds Maintenance Contract</w:t>
      </w:r>
    </w:p>
    <w:p w:rsidR="00262FE7" w:rsidRDefault="00262FE7" w:rsidP="00334386">
      <w:pPr>
        <w:ind w:left="720" w:hanging="720"/>
      </w:pPr>
    </w:p>
    <w:p w:rsidR="00262FE7" w:rsidRPr="00BA4358" w:rsidRDefault="0065324E" w:rsidP="00334386">
      <w:pPr>
        <w:ind w:left="720" w:hanging="720"/>
        <w:rPr>
          <w:b/>
          <w:i/>
        </w:rPr>
      </w:pPr>
      <w:r w:rsidRPr="0065324E">
        <w:rPr>
          <w:b/>
        </w:rPr>
        <w:t>17.</w:t>
      </w:r>
      <w:r w:rsidR="00262FE7">
        <w:tab/>
      </w:r>
      <w:r w:rsidR="00262FE7" w:rsidRPr="00262FE7">
        <w:rPr>
          <w:b/>
        </w:rPr>
        <w:t>CHURCH STREET TOILET CLEANING CONTRACT (</w:t>
      </w:r>
      <w:r w:rsidR="00262FE7" w:rsidRPr="00BA4358">
        <w:rPr>
          <w:b/>
          <w:i/>
        </w:rPr>
        <w:t>Appendix</w:t>
      </w:r>
      <w:r w:rsidR="00681498">
        <w:rPr>
          <w:b/>
          <w:i/>
        </w:rPr>
        <w:t xml:space="preserve"> I)</w:t>
      </w:r>
    </w:p>
    <w:p w:rsidR="00262FE7" w:rsidRDefault="00262FE7" w:rsidP="00262FE7">
      <w:pPr>
        <w:ind w:left="720" w:hanging="720"/>
      </w:pPr>
      <w:r>
        <w:rPr>
          <w:b/>
        </w:rPr>
        <w:tab/>
      </w:r>
      <w:r>
        <w:t xml:space="preserve">To consider a report and recommendations and to make appropriate decisions relating to Oakham Town Council’s future </w:t>
      </w:r>
      <w:r w:rsidR="00A638C2">
        <w:t>Toilet Cleaning</w:t>
      </w:r>
      <w:r>
        <w:t xml:space="preserve"> Contract</w:t>
      </w:r>
    </w:p>
    <w:p w:rsidR="00F026B1" w:rsidRDefault="00F026B1" w:rsidP="00262FE7">
      <w:pPr>
        <w:ind w:left="720" w:hanging="720"/>
      </w:pPr>
    </w:p>
    <w:p w:rsidR="00F87A4A" w:rsidRPr="008D7975" w:rsidRDefault="0065324E" w:rsidP="00FD1C91">
      <w:pPr>
        <w:ind w:left="720" w:hanging="720"/>
        <w:rPr>
          <w:b/>
        </w:rPr>
      </w:pPr>
      <w:r w:rsidRPr="0065324E">
        <w:rPr>
          <w:b/>
        </w:rPr>
        <w:t>18.</w:t>
      </w:r>
      <w:r w:rsidR="00F026B1">
        <w:tab/>
      </w:r>
      <w:r w:rsidR="00F87A4A" w:rsidRPr="008D7975">
        <w:rPr>
          <w:b/>
        </w:rPr>
        <w:t>STATEMENT OF ACCOUNTS (</w:t>
      </w:r>
      <w:r w:rsidR="00F87A4A" w:rsidRPr="008D7975">
        <w:rPr>
          <w:b/>
          <w:i/>
        </w:rPr>
        <w:t>Appendix</w:t>
      </w:r>
      <w:r w:rsidR="00F87A4A">
        <w:rPr>
          <w:b/>
          <w:i/>
        </w:rPr>
        <w:t xml:space="preserve"> </w:t>
      </w:r>
      <w:r w:rsidR="00FD1C91">
        <w:rPr>
          <w:b/>
          <w:i/>
        </w:rPr>
        <w:t>J</w:t>
      </w:r>
      <w:r w:rsidR="00F87A4A" w:rsidRPr="008D7975">
        <w:rPr>
          <w:b/>
          <w:i/>
        </w:rPr>
        <w:t>)</w:t>
      </w:r>
    </w:p>
    <w:p w:rsidR="00F87A4A" w:rsidRDefault="00F87A4A" w:rsidP="00F87A4A">
      <w:r w:rsidRPr="008D7975">
        <w:rPr>
          <w:b/>
        </w:rPr>
        <w:tab/>
      </w:r>
      <w:r>
        <w:t>To decide whether to approve the Statement of Accounts – Ju</w:t>
      </w:r>
      <w:r w:rsidR="00F37CC5">
        <w:t>ly</w:t>
      </w:r>
      <w:bookmarkStart w:id="0" w:name="_GoBack"/>
      <w:bookmarkEnd w:id="0"/>
      <w:r>
        <w:t xml:space="preserve"> 2017</w:t>
      </w:r>
    </w:p>
    <w:p w:rsidR="00FD1C91" w:rsidRDefault="00FD1C91" w:rsidP="00F87A4A"/>
    <w:p w:rsidR="00FD1C91" w:rsidRDefault="00FD1C91" w:rsidP="00F87A4A"/>
    <w:p w:rsidR="00F026B1" w:rsidRDefault="00F026B1" w:rsidP="00F87A4A"/>
    <w:p w:rsidR="00F026B1" w:rsidRPr="00C660D7" w:rsidRDefault="007F589C" w:rsidP="00F87A4A">
      <w:pPr>
        <w:rPr>
          <w:b/>
        </w:rPr>
      </w:pPr>
      <w:r>
        <w:rPr>
          <w:b/>
        </w:rPr>
        <w:t>19</w:t>
      </w:r>
      <w:r w:rsidR="0065324E" w:rsidRPr="0065324E">
        <w:rPr>
          <w:b/>
        </w:rPr>
        <w:t>.</w:t>
      </w:r>
      <w:r w:rsidR="00F026B1">
        <w:tab/>
      </w:r>
      <w:r w:rsidR="00F026B1" w:rsidRPr="00C660D7">
        <w:rPr>
          <w:b/>
        </w:rPr>
        <w:t>BANK SIGNATORIES</w:t>
      </w:r>
    </w:p>
    <w:p w:rsidR="00F026B1" w:rsidRPr="00C660D7" w:rsidRDefault="00F026B1" w:rsidP="00F87A4A">
      <w:pPr>
        <w:rPr>
          <w:rFonts w:eastAsia="Calibri"/>
          <w:lang w:val="en-US"/>
        </w:rPr>
      </w:pPr>
      <w:r w:rsidRPr="00C660D7">
        <w:rPr>
          <w:b/>
        </w:rPr>
        <w:tab/>
      </w:r>
      <w:r w:rsidR="00E84006" w:rsidRPr="00E84006">
        <w:t>(i)</w:t>
      </w:r>
      <w:r w:rsidR="00E84006">
        <w:rPr>
          <w:b/>
        </w:rPr>
        <w:tab/>
      </w:r>
      <w:r w:rsidR="00350493" w:rsidRPr="0065324E">
        <w:t xml:space="preserve">To appoint two new </w:t>
      </w:r>
      <w:r w:rsidR="00350493" w:rsidRPr="00350493">
        <w:rPr>
          <w:rFonts w:eastAsia="Calibri"/>
          <w:lang w:val="en-US"/>
        </w:rPr>
        <w:t>signatories</w:t>
      </w:r>
      <w:r w:rsidR="00350493" w:rsidRPr="00C660D7">
        <w:rPr>
          <w:rFonts w:eastAsia="Calibri"/>
          <w:lang w:val="en-US"/>
        </w:rPr>
        <w:t xml:space="preserve"> to the current account</w:t>
      </w:r>
    </w:p>
    <w:p w:rsidR="00350493" w:rsidRPr="00C660D7" w:rsidRDefault="00350493" w:rsidP="00F87A4A">
      <w:pPr>
        <w:rPr>
          <w:rFonts w:eastAsia="Calibri"/>
          <w:lang w:val="en-US"/>
        </w:rPr>
      </w:pPr>
      <w:r w:rsidRPr="00C660D7">
        <w:rPr>
          <w:rFonts w:eastAsia="Calibri"/>
          <w:lang w:val="en-US"/>
        </w:rPr>
        <w:tab/>
      </w:r>
      <w:r w:rsidR="00E84006">
        <w:rPr>
          <w:rFonts w:eastAsia="Calibri"/>
          <w:lang w:val="en-US"/>
        </w:rPr>
        <w:t>(ii)</w:t>
      </w:r>
      <w:r w:rsidR="00E84006">
        <w:rPr>
          <w:rFonts w:eastAsia="Calibri"/>
          <w:lang w:val="en-US"/>
        </w:rPr>
        <w:tab/>
      </w:r>
      <w:r w:rsidRPr="00C660D7">
        <w:rPr>
          <w:rFonts w:eastAsia="Calibri"/>
          <w:lang w:val="en-US"/>
        </w:rPr>
        <w:t xml:space="preserve">To appoint one signatory to the </w:t>
      </w:r>
      <w:r w:rsidRPr="00350493">
        <w:rPr>
          <w:rFonts w:eastAsia="Calibri"/>
          <w:lang w:val="en-US"/>
        </w:rPr>
        <w:t>Cambridge Building Society Notice Account</w:t>
      </w:r>
    </w:p>
    <w:p w:rsidR="00350493" w:rsidRPr="00C660D7" w:rsidRDefault="00350493" w:rsidP="00F87A4A">
      <w:pPr>
        <w:rPr>
          <w:rFonts w:eastAsia="Calibri"/>
          <w:lang w:val="en-US"/>
        </w:rPr>
      </w:pPr>
    </w:p>
    <w:p w:rsidR="00350493" w:rsidRPr="00C660D7" w:rsidRDefault="0065324E" w:rsidP="00F87A4A">
      <w:pPr>
        <w:rPr>
          <w:rFonts w:eastAsia="Calibri"/>
          <w:b/>
          <w:lang w:val="en-US"/>
        </w:rPr>
      </w:pPr>
      <w:r w:rsidRPr="0065324E">
        <w:rPr>
          <w:rFonts w:eastAsia="Calibri"/>
          <w:b/>
          <w:lang w:val="en-US"/>
        </w:rPr>
        <w:t>2</w:t>
      </w:r>
      <w:r w:rsidR="007F589C">
        <w:rPr>
          <w:rFonts w:eastAsia="Calibri"/>
          <w:b/>
          <w:lang w:val="en-US"/>
        </w:rPr>
        <w:t>0</w:t>
      </w:r>
      <w:r w:rsidRPr="0065324E">
        <w:rPr>
          <w:rFonts w:eastAsia="Calibri"/>
          <w:b/>
          <w:lang w:val="en-US"/>
        </w:rPr>
        <w:t>.</w:t>
      </w:r>
      <w:r w:rsidR="00350493" w:rsidRPr="00C660D7">
        <w:rPr>
          <w:rFonts w:eastAsia="Calibri"/>
          <w:lang w:val="en-US"/>
        </w:rPr>
        <w:tab/>
      </w:r>
      <w:r w:rsidR="00C660D7" w:rsidRPr="00C660D7">
        <w:rPr>
          <w:rFonts w:eastAsia="Calibri"/>
          <w:b/>
          <w:lang w:val="en-US"/>
        </w:rPr>
        <w:t>RUTLAND BRANCH OF LRALC</w:t>
      </w:r>
      <w:r w:rsidR="00350493" w:rsidRPr="00C660D7">
        <w:rPr>
          <w:rFonts w:eastAsia="Calibri"/>
          <w:b/>
          <w:lang w:val="en-US"/>
        </w:rPr>
        <w:tab/>
      </w:r>
    </w:p>
    <w:p w:rsidR="00350493" w:rsidRPr="00133E52" w:rsidRDefault="00350493" w:rsidP="00133E52">
      <w:pPr>
        <w:spacing w:after="240" w:line="360" w:lineRule="auto"/>
        <w:ind w:left="720"/>
        <w:jc w:val="both"/>
        <w:rPr>
          <w:b/>
        </w:rPr>
      </w:pPr>
      <w:r w:rsidRPr="00133E52">
        <w:rPr>
          <w:rFonts w:eastAsia="Calibri"/>
          <w:lang w:val="en-US"/>
        </w:rPr>
        <w:t xml:space="preserve">To appoint </w:t>
      </w:r>
      <w:r w:rsidR="00133E52" w:rsidRPr="00133E52">
        <w:rPr>
          <w:rFonts w:eastAsia="Calibri"/>
          <w:lang w:val="en-US"/>
        </w:rPr>
        <w:t>two</w:t>
      </w:r>
      <w:r w:rsidRPr="00133E52">
        <w:rPr>
          <w:rFonts w:eastAsia="Calibri"/>
          <w:lang w:val="en-US"/>
        </w:rPr>
        <w:t xml:space="preserve"> member</w:t>
      </w:r>
      <w:r w:rsidR="00133E52" w:rsidRPr="00133E52">
        <w:rPr>
          <w:rFonts w:eastAsia="Calibri"/>
          <w:lang w:val="en-US"/>
        </w:rPr>
        <w:t>s</w:t>
      </w:r>
      <w:r w:rsidRPr="00133E52">
        <w:rPr>
          <w:rFonts w:eastAsia="Calibri"/>
          <w:lang w:val="en-US"/>
        </w:rPr>
        <w:t xml:space="preserve"> </w:t>
      </w:r>
      <w:r w:rsidR="00B62847" w:rsidRPr="00133E52">
        <w:rPr>
          <w:rFonts w:eastAsia="Calibri"/>
          <w:lang w:val="en-US"/>
        </w:rPr>
        <w:t>as</w:t>
      </w:r>
      <w:r w:rsidRPr="00133E52">
        <w:rPr>
          <w:rFonts w:eastAsia="Calibri"/>
          <w:lang w:val="en-US"/>
        </w:rPr>
        <w:t xml:space="preserve"> </w:t>
      </w:r>
      <w:r w:rsidRPr="00C660D7">
        <w:t>representation</w:t>
      </w:r>
      <w:r w:rsidR="00B62847">
        <w:t xml:space="preserve"> to serve on </w:t>
      </w:r>
      <w:r w:rsidR="007F589C">
        <w:t>the</w:t>
      </w:r>
      <w:r w:rsidR="00EC578D">
        <w:t xml:space="preserve"> Rutland</w:t>
      </w:r>
      <w:r w:rsidR="00133E52">
        <w:t xml:space="preserve"> branch panel</w:t>
      </w:r>
    </w:p>
    <w:p w:rsidR="00F87A4A" w:rsidRPr="00C660D7" w:rsidRDefault="0065324E" w:rsidP="0065324E">
      <w:pPr>
        <w:rPr>
          <w:b/>
        </w:rPr>
      </w:pPr>
      <w:r>
        <w:rPr>
          <w:b/>
        </w:rPr>
        <w:t>2</w:t>
      </w:r>
      <w:r w:rsidR="007F589C">
        <w:rPr>
          <w:b/>
        </w:rPr>
        <w:t>1</w:t>
      </w:r>
      <w:r>
        <w:rPr>
          <w:b/>
        </w:rPr>
        <w:t>.</w:t>
      </w:r>
      <w:r>
        <w:rPr>
          <w:b/>
        </w:rPr>
        <w:tab/>
      </w:r>
      <w:r w:rsidR="00F87A4A" w:rsidRPr="00C660D7">
        <w:rPr>
          <w:b/>
        </w:rPr>
        <w:t>PLANNING COMMITTEE</w:t>
      </w:r>
      <w:r w:rsidR="00F87A4A" w:rsidRPr="00C660D7">
        <w:rPr>
          <w:b/>
        </w:rPr>
        <w:tab/>
      </w:r>
    </w:p>
    <w:p w:rsidR="00F87A4A" w:rsidRPr="00C660D7" w:rsidRDefault="00F87A4A" w:rsidP="00F87A4A">
      <w:pPr>
        <w:ind w:left="720" w:hanging="720"/>
      </w:pPr>
      <w:r w:rsidRPr="00C660D7">
        <w:rPr>
          <w:b/>
        </w:rPr>
        <w:tab/>
      </w:r>
      <w:r w:rsidRPr="00C660D7">
        <w:t xml:space="preserve">To appoint two members to the </w:t>
      </w:r>
      <w:r w:rsidR="00F026B1" w:rsidRPr="00C660D7">
        <w:t>Planning</w:t>
      </w:r>
      <w:r w:rsidRPr="00C660D7">
        <w:t xml:space="preserve"> Committee</w:t>
      </w:r>
    </w:p>
    <w:p w:rsidR="005D40AD" w:rsidRPr="00C660D7" w:rsidRDefault="005D40AD" w:rsidP="00F87A4A">
      <w:pPr>
        <w:ind w:left="720" w:hanging="720"/>
      </w:pPr>
    </w:p>
    <w:p w:rsidR="005D40AD" w:rsidRPr="00C660D7" w:rsidRDefault="0065324E" w:rsidP="0065324E">
      <w:pPr>
        <w:ind w:firstLine="11"/>
        <w:rPr>
          <w:b/>
        </w:rPr>
      </w:pPr>
      <w:r>
        <w:rPr>
          <w:b/>
        </w:rPr>
        <w:t>2</w:t>
      </w:r>
      <w:r w:rsidR="007F589C"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 w:rsidR="005D40AD" w:rsidRPr="00C660D7">
        <w:rPr>
          <w:b/>
        </w:rPr>
        <w:t xml:space="preserve">PLANNING APPLICATION </w:t>
      </w:r>
    </w:p>
    <w:p w:rsidR="005D40AD" w:rsidRPr="00C660D7" w:rsidRDefault="005D40AD" w:rsidP="005D40AD">
      <w:pPr>
        <w:ind w:left="709" w:firstLine="11"/>
      </w:pPr>
      <w:r w:rsidRPr="00C660D7">
        <w:t>To consider the following application and to make recommendations comments and observations thereon to Rutland County Council</w:t>
      </w:r>
    </w:p>
    <w:p w:rsidR="005D40AD" w:rsidRPr="00C660D7" w:rsidRDefault="005D40AD" w:rsidP="005D40AD">
      <w:pPr>
        <w:ind w:left="709" w:hanging="720"/>
      </w:pPr>
      <w:r w:rsidRPr="00C660D7">
        <w:tab/>
      </w:r>
    </w:p>
    <w:p w:rsidR="005D40AD" w:rsidRPr="00C660D7" w:rsidRDefault="005D40AD" w:rsidP="005D40AD">
      <w:pPr>
        <w:pStyle w:val="ListParagraph"/>
        <w:numPr>
          <w:ilvl w:val="0"/>
          <w:numId w:val="17"/>
        </w:numPr>
      </w:pPr>
      <w:r w:rsidRPr="00C660D7">
        <w:t>2017/0627/MAJ</w:t>
      </w:r>
      <w:r w:rsidRPr="00C660D7">
        <w:tab/>
        <w:t>Marston’s Inns and Taverns and Wildgoose Construction</w:t>
      </w:r>
    </w:p>
    <w:p w:rsidR="005D40AD" w:rsidRPr="00C660D7" w:rsidRDefault="005D40AD" w:rsidP="005D40AD">
      <w:pPr>
        <w:ind w:left="1429" w:hanging="720"/>
      </w:pPr>
      <w:r w:rsidRPr="00C660D7">
        <w:t xml:space="preserve">Erection of a </w:t>
      </w:r>
      <w:r w:rsidR="00345274" w:rsidRPr="00C660D7">
        <w:t xml:space="preserve">39 bedroom hotel with </w:t>
      </w:r>
      <w:r w:rsidR="00BA4358" w:rsidRPr="00C660D7">
        <w:t>associated car parking and ancillary development</w:t>
      </w:r>
      <w:r w:rsidR="00F026B1" w:rsidRPr="00C660D7">
        <w:t>.</w:t>
      </w:r>
    </w:p>
    <w:p w:rsidR="00BA4358" w:rsidRPr="00C660D7" w:rsidRDefault="00BA4358" w:rsidP="005D40AD">
      <w:pPr>
        <w:ind w:left="1429" w:hanging="720"/>
      </w:pPr>
      <w:r w:rsidRPr="00C660D7">
        <w:t>Land South of The Old Buttercross, Panniers Way, Barleythorpe</w:t>
      </w:r>
    </w:p>
    <w:p w:rsidR="00650DF8" w:rsidRPr="00C660D7" w:rsidRDefault="00650DF8" w:rsidP="00B81BA7">
      <w:pPr>
        <w:ind w:left="720" w:hanging="720"/>
      </w:pPr>
    </w:p>
    <w:p w:rsidR="00350493" w:rsidRPr="00C660D7" w:rsidRDefault="00350493" w:rsidP="00B81BA7">
      <w:pPr>
        <w:ind w:left="720" w:hanging="720"/>
      </w:pPr>
    </w:p>
    <w:p w:rsidR="00350493" w:rsidRDefault="00350493" w:rsidP="00B81BA7">
      <w:pPr>
        <w:ind w:left="720" w:hanging="720"/>
      </w:pPr>
    </w:p>
    <w:p w:rsidR="00350493" w:rsidRDefault="00350493" w:rsidP="00350493">
      <w:pPr>
        <w:rPr>
          <w:rFonts w:ascii="Arial" w:eastAsia="Calibri" w:hAnsi="Arial" w:cs="Arial"/>
          <w:lang w:val="en-US"/>
        </w:rPr>
      </w:pPr>
    </w:p>
    <w:p w:rsidR="00350493" w:rsidRPr="00350493" w:rsidRDefault="00350493" w:rsidP="00350493">
      <w:pPr>
        <w:rPr>
          <w:rFonts w:ascii="Arial" w:eastAsia="Calibri" w:hAnsi="Arial" w:cs="Arial"/>
          <w:lang w:val="en-US"/>
        </w:rPr>
      </w:pPr>
    </w:p>
    <w:p w:rsidR="00350493" w:rsidRDefault="00350493" w:rsidP="00B81BA7">
      <w:pPr>
        <w:ind w:left="720" w:hanging="720"/>
      </w:pPr>
    </w:p>
    <w:p w:rsidR="00350493" w:rsidRDefault="00350493" w:rsidP="00B81BA7">
      <w:pPr>
        <w:ind w:left="720" w:hanging="720"/>
      </w:pPr>
    </w:p>
    <w:sectPr w:rsidR="00350493" w:rsidSect="004147C6">
      <w:pgSz w:w="12240" w:h="15840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125A9"/>
    <w:multiLevelType w:val="hybridMultilevel"/>
    <w:tmpl w:val="D16CC680"/>
    <w:lvl w:ilvl="0" w:tplc="F9E44306">
      <w:start w:val="1"/>
      <w:numFmt w:val="lowerRoman"/>
      <w:lvlText w:val="(%1)"/>
      <w:lvlJc w:val="left"/>
      <w:pPr>
        <w:ind w:left="1429" w:hanging="360"/>
      </w:pPr>
      <w:rPr>
        <w:rFonts w:hint="default"/>
        <w:b w:val="0"/>
      </w:rPr>
    </w:lvl>
    <w:lvl w:ilvl="1" w:tplc="024EB5CA">
      <w:start w:val="1"/>
      <w:numFmt w:val="lowerLetter"/>
      <w:lvlText w:val="(%2)"/>
      <w:lvlJc w:val="left"/>
      <w:pPr>
        <w:ind w:left="2149" w:hanging="360"/>
      </w:pPr>
      <w:rPr>
        <w:rFonts w:hint="default"/>
      </w:rPr>
    </w:lvl>
    <w:lvl w:ilvl="2" w:tplc="C45CA504">
      <w:start w:val="1"/>
      <w:numFmt w:val="upperRoman"/>
      <w:lvlText w:val="(%3)"/>
      <w:lvlJc w:val="left"/>
      <w:pPr>
        <w:ind w:left="3229" w:hanging="720"/>
      </w:pPr>
      <w:rPr>
        <w:rFonts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7319"/>
    <w:multiLevelType w:val="hybridMultilevel"/>
    <w:tmpl w:val="5C687E4E"/>
    <w:lvl w:ilvl="0" w:tplc="AE96422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2FB3F45"/>
    <w:multiLevelType w:val="hybridMultilevel"/>
    <w:tmpl w:val="0CC68C5E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9545E"/>
    <w:multiLevelType w:val="hybridMultilevel"/>
    <w:tmpl w:val="A808E3C2"/>
    <w:lvl w:ilvl="0" w:tplc="530A1A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-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487" w:hanging="360"/>
      </w:pPr>
    </w:lvl>
    <w:lvl w:ilvl="2" w:tplc="0809001B" w:tentative="1">
      <w:start w:val="1"/>
      <w:numFmt w:val="lowerRoman"/>
      <w:lvlText w:val="%3."/>
      <w:lvlJc w:val="right"/>
      <w:pPr>
        <w:ind w:left="-1767" w:hanging="180"/>
      </w:pPr>
    </w:lvl>
    <w:lvl w:ilvl="3" w:tplc="0809000F" w:tentative="1">
      <w:start w:val="1"/>
      <w:numFmt w:val="decimal"/>
      <w:lvlText w:val="%4."/>
      <w:lvlJc w:val="left"/>
      <w:pPr>
        <w:ind w:left="-1047" w:hanging="360"/>
      </w:pPr>
    </w:lvl>
    <w:lvl w:ilvl="4" w:tplc="08090019" w:tentative="1">
      <w:start w:val="1"/>
      <w:numFmt w:val="lowerLetter"/>
      <w:lvlText w:val="%5."/>
      <w:lvlJc w:val="left"/>
      <w:pPr>
        <w:ind w:left="-327" w:hanging="360"/>
      </w:pPr>
    </w:lvl>
    <w:lvl w:ilvl="5" w:tplc="0809001B" w:tentative="1">
      <w:start w:val="1"/>
      <w:numFmt w:val="lowerRoman"/>
      <w:lvlText w:val="%6."/>
      <w:lvlJc w:val="right"/>
      <w:pPr>
        <w:ind w:left="393" w:hanging="180"/>
      </w:pPr>
    </w:lvl>
    <w:lvl w:ilvl="6" w:tplc="0809000F" w:tentative="1">
      <w:start w:val="1"/>
      <w:numFmt w:val="decimal"/>
      <w:lvlText w:val="%7."/>
      <w:lvlJc w:val="left"/>
      <w:pPr>
        <w:ind w:left="1113" w:hanging="360"/>
      </w:pPr>
    </w:lvl>
    <w:lvl w:ilvl="7" w:tplc="08090019" w:tentative="1">
      <w:start w:val="1"/>
      <w:numFmt w:val="lowerLetter"/>
      <w:lvlText w:val="%8."/>
      <w:lvlJc w:val="left"/>
      <w:pPr>
        <w:ind w:left="1833" w:hanging="360"/>
      </w:pPr>
    </w:lvl>
    <w:lvl w:ilvl="8" w:tplc="0809001B" w:tentative="1">
      <w:start w:val="1"/>
      <w:numFmt w:val="lowerRoman"/>
      <w:lvlText w:val="%9."/>
      <w:lvlJc w:val="right"/>
      <w:pPr>
        <w:ind w:left="2553" w:hanging="180"/>
      </w:pPr>
    </w:lvl>
  </w:abstractNum>
  <w:abstractNum w:abstractNumId="7" w15:restartNumberingAfterBreak="0">
    <w:nsid w:val="382C31C9"/>
    <w:multiLevelType w:val="hybridMultilevel"/>
    <w:tmpl w:val="8DA8E308"/>
    <w:lvl w:ilvl="0" w:tplc="1E5AB1EE">
      <w:start w:val="1"/>
      <w:numFmt w:val="lowerRoman"/>
      <w:lvlText w:val="(%1)"/>
      <w:lvlJc w:val="left"/>
      <w:pPr>
        <w:ind w:left="143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 w15:restartNumberingAfterBreak="0">
    <w:nsid w:val="39FB217D"/>
    <w:multiLevelType w:val="hybridMultilevel"/>
    <w:tmpl w:val="EFFC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46539"/>
    <w:multiLevelType w:val="hybridMultilevel"/>
    <w:tmpl w:val="ABB6F6FE"/>
    <w:lvl w:ilvl="0" w:tplc="7C868A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12671A"/>
    <w:multiLevelType w:val="hybridMultilevel"/>
    <w:tmpl w:val="0BAAC16A"/>
    <w:lvl w:ilvl="0" w:tplc="24CA9FB6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E303EB"/>
    <w:multiLevelType w:val="hybridMultilevel"/>
    <w:tmpl w:val="60F6185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51C58"/>
    <w:multiLevelType w:val="hybridMultilevel"/>
    <w:tmpl w:val="03948C88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B82550"/>
    <w:multiLevelType w:val="hybridMultilevel"/>
    <w:tmpl w:val="4EC42648"/>
    <w:lvl w:ilvl="0" w:tplc="A5AC48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154DB9"/>
    <w:multiLevelType w:val="hybridMultilevel"/>
    <w:tmpl w:val="8300F4D2"/>
    <w:lvl w:ilvl="0" w:tplc="8B2A6888">
      <w:start w:val="1"/>
      <w:numFmt w:val="lowerRoman"/>
      <w:lvlText w:val="(%1)"/>
      <w:lvlJc w:val="left"/>
      <w:pPr>
        <w:ind w:left="7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3A38FB"/>
    <w:multiLevelType w:val="hybridMultilevel"/>
    <w:tmpl w:val="5496687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7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3"/>
  </w:num>
  <w:num w:numId="17">
    <w:abstractNumId w:val="1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88"/>
    <w:rsid w:val="00015BD5"/>
    <w:rsid w:val="00032DD7"/>
    <w:rsid w:val="0003518E"/>
    <w:rsid w:val="00035942"/>
    <w:rsid w:val="00061618"/>
    <w:rsid w:val="00064AE5"/>
    <w:rsid w:val="00064B26"/>
    <w:rsid w:val="00090DC8"/>
    <w:rsid w:val="000B3EDB"/>
    <w:rsid w:val="000B6E40"/>
    <w:rsid w:val="000C3A8C"/>
    <w:rsid w:val="000C6088"/>
    <w:rsid w:val="000F05AD"/>
    <w:rsid w:val="00117CA7"/>
    <w:rsid w:val="0012684F"/>
    <w:rsid w:val="00133E52"/>
    <w:rsid w:val="001528AC"/>
    <w:rsid w:val="00153549"/>
    <w:rsid w:val="00165846"/>
    <w:rsid w:val="00167D41"/>
    <w:rsid w:val="00185A28"/>
    <w:rsid w:val="001872E2"/>
    <w:rsid w:val="00195146"/>
    <w:rsid w:val="001B3196"/>
    <w:rsid w:val="001B36C3"/>
    <w:rsid w:val="001C4E95"/>
    <w:rsid w:val="001C5BA2"/>
    <w:rsid w:val="001E7905"/>
    <w:rsid w:val="001F0205"/>
    <w:rsid w:val="0020074C"/>
    <w:rsid w:val="00206C2F"/>
    <w:rsid w:val="0021455E"/>
    <w:rsid w:val="00240EC5"/>
    <w:rsid w:val="0024330F"/>
    <w:rsid w:val="00246246"/>
    <w:rsid w:val="00261D63"/>
    <w:rsid w:val="00262FE7"/>
    <w:rsid w:val="00280E5F"/>
    <w:rsid w:val="002F40A3"/>
    <w:rsid w:val="002F56AC"/>
    <w:rsid w:val="003009CE"/>
    <w:rsid w:val="003044E1"/>
    <w:rsid w:val="003173D9"/>
    <w:rsid w:val="003333B8"/>
    <w:rsid w:val="00334386"/>
    <w:rsid w:val="00335496"/>
    <w:rsid w:val="00335CB1"/>
    <w:rsid w:val="00341284"/>
    <w:rsid w:val="003431E3"/>
    <w:rsid w:val="00345274"/>
    <w:rsid w:val="00350493"/>
    <w:rsid w:val="0036493A"/>
    <w:rsid w:val="003732BF"/>
    <w:rsid w:val="003751DE"/>
    <w:rsid w:val="0039116B"/>
    <w:rsid w:val="00392406"/>
    <w:rsid w:val="003A2196"/>
    <w:rsid w:val="003D45AC"/>
    <w:rsid w:val="003E4DCB"/>
    <w:rsid w:val="004147C6"/>
    <w:rsid w:val="00430196"/>
    <w:rsid w:val="004366D6"/>
    <w:rsid w:val="004449C5"/>
    <w:rsid w:val="00445E1B"/>
    <w:rsid w:val="00445FE4"/>
    <w:rsid w:val="00464B09"/>
    <w:rsid w:val="0046671C"/>
    <w:rsid w:val="00471E71"/>
    <w:rsid w:val="004914A6"/>
    <w:rsid w:val="004B4168"/>
    <w:rsid w:val="004F01A2"/>
    <w:rsid w:val="004F25B1"/>
    <w:rsid w:val="0050335E"/>
    <w:rsid w:val="00504659"/>
    <w:rsid w:val="00516BF4"/>
    <w:rsid w:val="005228B4"/>
    <w:rsid w:val="00532781"/>
    <w:rsid w:val="00533997"/>
    <w:rsid w:val="00544A7C"/>
    <w:rsid w:val="0054722A"/>
    <w:rsid w:val="00550DFB"/>
    <w:rsid w:val="00551250"/>
    <w:rsid w:val="005554EF"/>
    <w:rsid w:val="005672CB"/>
    <w:rsid w:val="00575099"/>
    <w:rsid w:val="00591B6E"/>
    <w:rsid w:val="00591F03"/>
    <w:rsid w:val="005A1525"/>
    <w:rsid w:val="005A18A0"/>
    <w:rsid w:val="005B2A1B"/>
    <w:rsid w:val="005B4BC6"/>
    <w:rsid w:val="005D40AD"/>
    <w:rsid w:val="005E4BC0"/>
    <w:rsid w:val="00617828"/>
    <w:rsid w:val="00630A6D"/>
    <w:rsid w:val="00632562"/>
    <w:rsid w:val="00633A9D"/>
    <w:rsid w:val="00634482"/>
    <w:rsid w:val="0063629D"/>
    <w:rsid w:val="00650DF8"/>
    <w:rsid w:val="0065324E"/>
    <w:rsid w:val="00655510"/>
    <w:rsid w:val="00655E52"/>
    <w:rsid w:val="00656FC0"/>
    <w:rsid w:val="006602E6"/>
    <w:rsid w:val="0066679E"/>
    <w:rsid w:val="00671DFE"/>
    <w:rsid w:val="00673507"/>
    <w:rsid w:val="00681498"/>
    <w:rsid w:val="006836F9"/>
    <w:rsid w:val="006849B8"/>
    <w:rsid w:val="00687FE2"/>
    <w:rsid w:val="006916E7"/>
    <w:rsid w:val="006B26A4"/>
    <w:rsid w:val="006B2B06"/>
    <w:rsid w:val="006C3660"/>
    <w:rsid w:val="006C4C1D"/>
    <w:rsid w:val="006D55E0"/>
    <w:rsid w:val="00710CD2"/>
    <w:rsid w:val="007160A1"/>
    <w:rsid w:val="0072373B"/>
    <w:rsid w:val="007435FE"/>
    <w:rsid w:val="0074386E"/>
    <w:rsid w:val="007511CC"/>
    <w:rsid w:val="00765106"/>
    <w:rsid w:val="007722D9"/>
    <w:rsid w:val="007760DB"/>
    <w:rsid w:val="007859C1"/>
    <w:rsid w:val="00786AB2"/>
    <w:rsid w:val="00790C7C"/>
    <w:rsid w:val="007B2A5E"/>
    <w:rsid w:val="007E5C88"/>
    <w:rsid w:val="007F4A97"/>
    <w:rsid w:val="007F589C"/>
    <w:rsid w:val="00833D08"/>
    <w:rsid w:val="00843D62"/>
    <w:rsid w:val="00844703"/>
    <w:rsid w:val="00862564"/>
    <w:rsid w:val="00864AF9"/>
    <w:rsid w:val="00873B1E"/>
    <w:rsid w:val="00890808"/>
    <w:rsid w:val="00891CFF"/>
    <w:rsid w:val="008A2BDF"/>
    <w:rsid w:val="008A5474"/>
    <w:rsid w:val="008B45C1"/>
    <w:rsid w:val="008B792A"/>
    <w:rsid w:val="008F6525"/>
    <w:rsid w:val="00920F6F"/>
    <w:rsid w:val="009401E9"/>
    <w:rsid w:val="00946BAF"/>
    <w:rsid w:val="00946DF6"/>
    <w:rsid w:val="00946FBA"/>
    <w:rsid w:val="009901EF"/>
    <w:rsid w:val="009A02F5"/>
    <w:rsid w:val="009C78E0"/>
    <w:rsid w:val="009D2036"/>
    <w:rsid w:val="009E4CB8"/>
    <w:rsid w:val="009F1C69"/>
    <w:rsid w:val="009F4656"/>
    <w:rsid w:val="00A0745B"/>
    <w:rsid w:val="00A22055"/>
    <w:rsid w:val="00A4255F"/>
    <w:rsid w:val="00A46526"/>
    <w:rsid w:val="00A57BB0"/>
    <w:rsid w:val="00A638C2"/>
    <w:rsid w:val="00A834C9"/>
    <w:rsid w:val="00AA45B2"/>
    <w:rsid w:val="00AA59B9"/>
    <w:rsid w:val="00AA714A"/>
    <w:rsid w:val="00AA7785"/>
    <w:rsid w:val="00AC0A4B"/>
    <w:rsid w:val="00AC33AE"/>
    <w:rsid w:val="00AD4872"/>
    <w:rsid w:val="00AE56ED"/>
    <w:rsid w:val="00B02E20"/>
    <w:rsid w:val="00B55D8C"/>
    <w:rsid w:val="00B62847"/>
    <w:rsid w:val="00B81BA7"/>
    <w:rsid w:val="00B93518"/>
    <w:rsid w:val="00BA4358"/>
    <w:rsid w:val="00BE2D1E"/>
    <w:rsid w:val="00BE733B"/>
    <w:rsid w:val="00BF1960"/>
    <w:rsid w:val="00C25826"/>
    <w:rsid w:val="00C405C3"/>
    <w:rsid w:val="00C613CC"/>
    <w:rsid w:val="00C63745"/>
    <w:rsid w:val="00C660D7"/>
    <w:rsid w:val="00C818AA"/>
    <w:rsid w:val="00C91E4F"/>
    <w:rsid w:val="00C94363"/>
    <w:rsid w:val="00CA54F7"/>
    <w:rsid w:val="00CC27DA"/>
    <w:rsid w:val="00CC52C9"/>
    <w:rsid w:val="00CD1056"/>
    <w:rsid w:val="00CE0354"/>
    <w:rsid w:val="00CE0FDA"/>
    <w:rsid w:val="00CF0217"/>
    <w:rsid w:val="00D02C72"/>
    <w:rsid w:val="00D14883"/>
    <w:rsid w:val="00D20109"/>
    <w:rsid w:val="00D4595E"/>
    <w:rsid w:val="00D66179"/>
    <w:rsid w:val="00D71BFF"/>
    <w:rsid w:val="00D81F07"/>
    <w:rsid w:val="00D82E42"/>
    <w:rsid w:val="00D9194D"/>
    <w:rsid w:val="00DB6734"/>
    <w:rsid w:val="00DC417D"/>
    <w:rsid w:val="00DD569C"/>
    <w:rsid w:val="00DE05D1"/>
    <w:rsid w:val="00DE72AC"/>
    <w:rsid w:val="00DF3FA7"/>
    <w:rsid w:val="00E00379"/>
    <w:rsid w:val="00E0140F"/>
    <w:rsid w:val="00E23709"/>
    <w:rsid w:val="00E36E8F"/>
    <w:rsid w:val="00E55B87"/>
    <w:rsid w:val="00E56FC5"/>
    <w:rsid w:val="00E66E78"/>
    <w:rsid w:val="00E84006"/>
    <w:rsid w:val="00EC578D"/>
    <w:rsid w:val="00ED3622"/>
    <w:rsid w:val="00F026B1"/>
    <w:rsid w:val="00F0559B"/>
    <w:rsid w:val="00F24A8F"/>
    <w:rsid w:val="00F37CC5"/>
    <w:rsid w:val="00F40561"/>
    <w:rsid w:val="00F64279"/>
    <w:rsid w:val="00F66698"/>
    <w:rsid w:val="00F71075"/>
    <w:rsid w:val="00F7445B"/>
    <w:rsid w:val="00F806DE"/>
    <w:rsid w:val="00F80963"/>
    <w:rsid w:val="00F86859"/>
    <w:rsid w:val="00F87A4A"/>
    <w:rsid w:val="00F92979"/>
    <w:rsid w:val="00FA7A68"/>
    <w:rsid w:val="00FD1C91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39D846-2DD2-4350-82B9-53E7058C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rsid w:val="00655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E5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901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1BA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81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ichard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198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RichardW</dc:creator>
  <cp:keywords/>
  <dc:description/>
  <cp:lastModifiedBy>Allison</cp:lastModifiedBy>
  <cp:revision>38</cp:revision>
  <cp:lastPrinted>2017-06-07T15:41:00Z</cp:lastPrinted>
  <dcterms:created xsi:type="dcterms:W3CDTF">2017-07-31T11:29:00Z</dcterms:created>
  <dcterms:modified xsi:type="dcterms:W3CDTF">2017-08-03T14:46:00Z</dcterms:modified>
</cp:coreProperties>
</file>